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after="40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36"/>
          <w:szCs w:val="44"/>
          <w:lang w:eastAsia="zh-CN"/>
        </w:rPr>
        <w:t>202</w:t>
      </w:r>
      <w:r>
        <w:rPr>
          <w:rFonts w:hint="eastAsia" w:ascii="黑体" w:eastAsia="黑体"/>
          <w:sz w:val="36"/>
          <w:szCs w:val="44"/>
          <w:lang w:val="en-US" w:eastAsia="zh-CN"/>
        </w:rPr>
        <w:t>3</w:t>
      </w:r>
      <w:r>
        <w:rPr>
          <w:rFonts w:hint="eastAsia" w:ascii="黑体" w:eastAsia="黑体"/>
          <w:sz w:val="36"/>
          <w:szCs w:val="44"/>
        </w:rPr>
        <w:t>年上海科普教育创新奖奖励经费确认表（组织填写）</w:t>
      </w:r>
    </w:p>
    <w:tbl>
      <w:tblPr>
        <w:tblStyle w:val="2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232"/>
        <w:gridCol w:w="1417"/>
        <w:gridCol w:w="1643"/>
        <w:gridCol w:w="1239"/>
        <w:gridCol w:w="945"/>
        <w:gridCol w:w="426"/>
        <w:gridCol w:w="1559"/>
        <w:gridCol w:w="1836"/>
        <w:gridCol w:w="574"/>
        <w:gridCol w:w="1235"/>
        <w:gridCol w:w="2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获奖单位</w:t>
            </w:r>
          </w:p>
        </w:tc>
        <w:tc>
          <w:tcPr>
            <w:tcW w:w="62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奖项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科普贡献奖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科普成果奖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科普传媒奖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科普志愿者奖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健康科普奖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单位负责人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256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等第</w:t>
            </w:r>
          </w:p>
        </w:tc>
        <w:tc>
          <w:tcPr>
            <w:tcW w:w="30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  <w:tc>
          <w:tcPr>
            <w:tcW w:w="1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奖金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（大写）</w:t>
            </w:r>
          </w:p>
        </w:tc>
        <w:tc>
          <w:tcPr>
            <w:tcW w:w="13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元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单位联系人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256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账户信息</w:t>
            </w:r>
          </w:p>
        </w:tc>
        <w:tc>
          <w:tcPr>
            <w:tcW w:w="26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 户 名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206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A6A6A6"/>
              </w:rPr>
              <w:t>账号三排章（盖印）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    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20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20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03" w:type="dxa"/>
            <w:gridSpan w:val="12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奖 金 分 配 比 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72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主要完成单位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382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43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72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2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70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72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主要完成人</w:t>
            </w:r>
          </w:p>
        </w:tc>
        <w:tc>
          <w:tcPr>
            <w:tcW w:w="600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43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72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00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3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10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获奖单位负责人签名：              获奖单位（盖章）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备注：1、请于20</w:t>
      </w:r>
      <w:r>
        <w:rPr>
          <w:rFonts w:hint="eastAsia" w:ascii="仿宋_GB2312" w:eastAsia="仿宋_GB2312"/>
          <w:lang w:val="en-US" w:eastAsia="zh-CN"/>
        </w:rPr>
        <w:t>24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4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12</w:t>
      </w:r>
      <w:r>
        <w:rPr>
          <w:rFonts w:hint="eastAsia" w:ascii="仿宋_GB2312" w:eastAsia="仿宋_GB2312"/>
        </w:rPr>
        <w:t>日</w:t>
      </w:r>
      <w:r>
        <w:rPr>
          <w:rFonts w:hint="eastAsia" w:ascii="仿宋_GB2312" w:eastAsia="仿宋_GB2312"/>
          <w:lang w:val="en-US" w:eastAsia="zh-CN"/>
        </w:rPr>
        <w:t>下</w:t>
      </w:r>
      <w:r>
        <w:rPr>
          <w:rFonts w:hint="eastAsia" w:ascii="仿宋_GB2312" w:eastAsia="仿宋_GB2312"/>
        </w:rPr>
        <w:t>午</w:t>
      </w:r>
      <w:r>
        <w:rPr>
          <w:rFonts w:hint="eastAsia" w:ascii="仿宋_GB2312" w:eastAsia="仿宋_GB2312"/>
          <w:lang w:val="en-US" w:eastAsia="zh-CN"/>
        </w:rPr>
        <w:t>5点</w:t>
      </w:r>
      <w:r>
        <w:rPr>
          <w:rFonts w:hint="eastAsia" w:ascii="仿宋_GB2312" w:eastAsia="仿宋_GB2312"/>
        </w:rPr>
        <w:t>前快递或邮寄到上海科普教育创新奖管理办公室(徐汇区中山西路1525号1号楼</w:t>
      </w:r>
      <w:r>
        <w:rPr>
          <w:rFonts w:hint="eastAsia" w:ascii="仿宋_GB2312" w:eastAsia="仿宋_GB2312"/>
          <w:lang w:val="en-US" w:eastAsia="zh-CN"/>
        </w:rPr>
        <w:t>1118</w:t>
      </w:r>
      <w:r>
        <w:rPr>
          <w:rFonts w:hint="eastAsia" w:ascii="仿宋_GB2312" w:eastAsia="仿宋_GB2312"/>
        </w:rPr>
        <w:t>室)。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2、联系人：傅必鸿   联系电话：</w:t>
      </w:r>
      <w:r>
        <w:rPr>
          <w:rFonts w:ascii="仿宋_GB2312" w:eastAsia="仿宋_GB2312"/>
        </w:rPr>
        <w:t>64225391</w:t>
      </w:r>
      <w:r>
        <w:rPr>
          <w:rFonts w:hint="eastAsia" w:ascii="仿宋_GB2312" w:eastAsia="仿宋_GB2312"/>
        </w:rPr>
        <w:t xml:space="preserve">-811   联系手机：18817574454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单位获奖需要发票（公司：增值税专用发票，事业单位：往来收据），开票信息如下：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66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单位名称:上海科普教育促进中心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66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纳税人识别号:5231000059044337X9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66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地址:上海市徐汇区淮海中路1634号501室     电话:64339330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66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</w:rPr>
        <w:t>开户行:中国建设银行上海市武康路支行        帐号:31001558800050007477</w:t>
      </w:r>
      <w:bookmarkStart w:id="0" w:name="_GoBack"/>
      <w:bookmarkEnd w:id="0"/>
    </w:p>
    <w:sectPr>
      <w:pgSz w:w="16838" w:h="11906" w:orient="landscape"/>
      <w:pgMar w:top="550" w:right="493" w:bottom="493" w:left="4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DAA77"/>
    <w:multiLevelType w:val="singleLevel"/>
    <w:tmpl w:val="210DAA77"/>
    <w:lvl w:ilvl="0" w:tentative="0">
      <w:start w:val="3"/>
      <w:numFmt w:val="decimal"/>
      <w:suff w:val="nothing"/>
      <w:lvlText w:val="%1、"/>
      <w:lvlJc w:val="left"/>
      <w:pPr>
        <w:ind w:left="6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DQwNzljYWZjYzRlN2YwMmFjOWUxZDEyMDg4MmQifQ=="/>
  </w:docVars>
  <w:rsids>
    <w:rsidRoot w:val="00000000"/>
    <w:rsid w:val="1CD87AD3"/>
    <w:rsid w:val="6537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2023-05-29T02:09:00Z</dcterms:created>
  <dc:creator>FBH</dc:creator>
  <cp:lastModifiedBy>Alive丨暖阳</cp:lastModifiedBy>
  <dcterms:modified xsi:type="dcterms:W3CDTF">2024-04-01T01:35:57Z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97430D5BB3794B3F8EAE6DD0C1A19CED_12</vt:lpwstr>
  </property>
</Properties>
</file>